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A3BD14" w14:textId="77777777" w:rsidR="008568A0" w:rsidRDefault="008568A0">
      <w:pPr>
        <w:rPr>
          <w:rFonts w:hint="eastAsia"/>
        </w:rPr>
      </w:pPr>
    </w:p>
    <w:p w14:paraId="7395175E" w14:textId="77777777" w:rsidR="008568A0" w:rsidRDefault="008568A0">
      <w:pPr>
        <w:rPr>
          <w:rFonts w:hint="eastAsia"/>
        </w:rPr>
      </w:pPr>
      <w:r>
        <w:rPr>
          <w:rFonts w:hint="eastAsia"/>
        </w:rPr>
        <w:tab/>
        <w:t>蒹葭的拼音版 全文</w:t>
      </w:r>
    </w:p>
    <w:p w14:paraId="70893F24" w14:textId="77777777" w:rsidR="008568A0" w:rsidRDefault="008568A0">
      <w:pPr>
        <w:rPr>
          <w:rFonts w:hint="eastAsia"/>
        </w:rPr>
      </w:pPr>
    </w:p>
    <w:p w14:paraId="5AFE7001" w14:textId="77777777" w:rsidR="008568A0" w:rsidRDefault="008568A0">
      <w:pPr>
        <w:rPr>
          <w:rFonts w:hint="eastAsia"/>
        </w:rPr>
      </w:pPr>
    </w:p>
    <w:p w14:paraId="393A95EE" w14:textId="77777777" w:rsidR="008568A0" w:rsidRDefault="008568A0">
      <w:pPr>
        <w:rPr>
          <w:rFonts w:hint="eastAsia"/>
        </w:rPr>
      </w:pPr>
      <w:r>
        <w:rPr>
          <w:rFonts w:hint="eastAsia"/>
        </w:rPr>
        <w:tab/>
        <w:t>《蒹葭》是《诗经》中的一首名篇，以其优美的语言和深远的意境深受喜爱。它属于秦风的一部分，反映了古代人民的生活情感与自然景象。全诗通过“蒹葭”这种植物描绘出一幅秋水共长天一色的画面，表达了诗人对远方人的深深思念之情。</w:t>
      </w:r>
    </w:p>
    <w:p w14:paraId="0A69FFF9" w14:textId="77777777" w:rsidR="008568A0" w:rsidRDefault="008568A0">
      <w:pPr>
        <w:rPr>
          <w:rFonts w:hint="eastAsia"/>
        </w:rPr>
      </w:pPr>
    </w:p>
    <w:p w14:paraId="1AF051FA" w14:textId="77777777" w:rsidR="008568A0" w:rsidRDefault="008568A0">
      <w:pPr>
        <w:rPr>
          <w:rFonts w:hint="eastAsia"/>
        </w:rPr>
      </w:pPr>
    </w:p>
    <w:p w14:paraId="73B3261E" w14:textId="77777777" w:rsidR="008568A0" w:rsidRDefault="008568A0">
      <w:pPr>
        <w:rPr>
          <w:rFonts w:hint="eastAsia"/>
        </w:rPr>
      </w:pPr>
    </w:p>
    <w:p w14:paraId="7DCEB242" w14:textId="77777777" w:rsidR="008568A0" w:rsidRDefault="008568A0">
      <w:pPr>
        <w:rPr>
          <w:rFonts w:hint="eastAsia"/>
        </w:rPr>
      </w:pPr>
      <w:r>
        <w:rPr>
          <w:rFonts w:hint="eastAsia"/>
        </w:rPr>
        <w:tab/>
        <w:t>蒹葭全文及其拼音</w:t>
      </w:r>
    </w:p>
    <w:p w14:paraId="064C73E8" w14:textId="77777777" w:rsidR="008568A0" w:rsidRDefault="008568A0">
      <w:pPr>
        <w:rPr>
          <w:rFonts w:hint="eastAsia"/>
        </w:rPr>
      </w:pPr>
    </w:p>
    <w:p w14:paraId="39BCCA98" w14:textId="77777777" w:rsidR="008568A0" w:rsidRDefault="008568A0">
      <w:pPr>
        <w:rPr>
          <w:rFonts w:hint="eastAsia"/>
        </w:rPr>
      </w:pPr>
    </w:p>
    <w:p w14:paraId="2BFB76DE" w14:textId="77777777" w:rsidR="008568A0" w:rsidRDefault="008568A0">
      <w:pPr>
        <w:rPr>
          <w:rFonts w:hint="eastAsia"/>
        </w:rPr>
      </w:pPr>
      <w:r>
        <w:rPr>
          <w:rFonts w:hint="eastAsia"/>
        </w:rPr>
        <w:tab/>
        <w:t>Jianjia shu yi, bai lu wei shuang. Su ren xiang si, zai shui yi fang.</w:t>
      </w:r>
    </w:p>
    <w:p w14:paraId="2016EEE1" w14:textId="77777777" w:rsidR="008568A0" w:rsidRDefault="008568A0">
      <w:pPr>
        <w:rPr>
          <w:rFonts w:hint="eastAsia"/>
        </w:rPr>
      </w:pPr>
      <w:r>
        <w:rPr>
          <w:rFonts w:hint="eastAsia"/>
        </w:rPr>
        <w:t xml:space="preserve"> Jian jia qing cai, bai lu wei xi. Su ren xiang si, zai shui zhi ji.</w:t>
      </w:r>
    </w:p>
    <w:p w14:paraId="1589F31B" w14:textId="77777777" w:rsidR="008568A0" w:rsidRDefault="008568A0">
      <w:pPr>
        <w:rPr>
          <w:rFonts w:hint="eastAsia"/>
        </w:rPr>
      </w:pPr>
      <w:r>
        <w:rPr>
          <w:rFonts w:hint="eastAsia"/>
        </w:rPr>
        <w:t xml:space="preserve"> Jian jia cai can, bai lu wei yi. Su ren xiang si, zai shui zhi si.</w:t>
      </w:r>
    </w:p>
    <w:p w14:paraId="7C4F03E7" w14:textId="77777777" w:rsidR="008568A0" w:rsidRDefault="008568A0">
      <w:pPr>
        <w:rPr>
          <w:rFonts w:hint="eastAsia"/>
        </w:rPr>
      </w:pPr>
    </w:p>
    <w:p w14:paraId="37D3264A" w14:textId="77777777" w:rsidR="008568A0" w:rsidRDefault="008568A0">
      <w:pPr>
        <w:rPr>
          <w:rFonts w:hint="eastAsia"/>
        </w:rPr>
      </w:pPr>
    </w:p>
    <w:p w14:paraId="11D31693" w14:textId="77777777" w:rsidR="008568A0" w:rsidRDefault="008568A0">
      <w:pPr>
        <w:rPr>
          <w:rFonts w:hint="eastAsia"/>
        </w:rPr>
      </w:pPr>
    </w:p>
    <w:p w14:paraId="5CBEB44A" w14:textId="77777777" w:rsidR="008568A0" w:rsidRDefault="008568A0">
      <w:pPr>
        <w:rPr>
          <w:rFonts w:hint="eastAsia"/>
        </w:rPr>
      </w:pPr>
      <w:r>
        <w:rPr>
          <w:rFonts w:hint="eastAsia"/>
        </w:rPr>
        <w:tab/>
        <w:t>这首诗以蒹葭、白露等元素为背景，通过重复的句式，营造了一种既真实又梦幻的氛围，使读者仿佛置身于那片芦苇荡中，感受着诗人的心境变化。</w:t>
      </w:r>
    </w:p>
    <w:p w14:paraId="6CF6E263" w14:textId="77777777" w:rsidR="008568A0" w:rsidRDefault="008568A0">
      <w:pPr>
        <w:rPr>
          <w:rFonts w:hint="eastAsia"/>
        </w:rPr>
      </w:pPr>
    </w:p>
    <w:p w14:paraId="06D9310B" w14:textId="77777777" w:rsidR="008568A0" w:rsidRDefault="008568A0">
      <w:pPr>
        <w:rPr>
          <w:rFonts w:hint="eastAsia"/>
        </w:rPr>
      </w:pPr>
    </w:p>
    <w:p w14:paraId="5A9B91FB" w14:textId="77777777" w:rsidR="008568A0" w:rsidRDefault="008568A0">
      <w:pPr>
        <w:rPr>
          <w:rFonts w:hint="eastAsia"/>
        </w:rPr>
      </w:pPr>
    </w:p>
    <w:p w14:paraId="27306C80" w14:textId="77777777" w:rsidR="008568A0" w:rsidRDefault="008568A0">
      <w:pPr>
        <w:rPr>
          <w:rFonts w:hint="eastAsia"/>
        </w:rPr>
      </w:pPr>
      <w:r>
        <w:rPr>
          <w:rFonts w:hint="eastAsia"/>
        </w:rPr>
        <w:tab/>
        <w:t>诗意解析</w:t>
      </w:r>
    </w:p>
    <w:p w14:paraId="4CF30EB4" w14:textId="77777777" w:rsidR="008568A0" w:rsidRDefault="008568A0">
      <w:pPr>
        <w:rPr>
          <w:rFonts w:hint="eastAsia"/>
        </w:rPr>
      </w:pPr>
    </w:p>
    <w:p w14:paraId="30926807" w14:textId="77777777" w:rsidR="008568A0" w:rsidRDefault="008568A0">
      <w:pPr>
        <w:rPr>
          <w:rFonts w:hint="eastAsia"/>
        </w:rPr>
      </w:pPr>
    </w:p>
    <w:p w14:paraId="5587FF48" w14:textId="77777777" w:rsidR="008568A0" w:rsidRDefault="008568A0">
      <w:pPr>
        <w:rPr>
          <w:rFonts w:hint="eastAsia"/>
        </w:rPr>
      </w:pPr>
      <w:r>
        <w:rPr>
          <w:rFonts w:hint="eastAsia"/>
        </w:rPr>
        <w:tab/>
        <w:t>在《蒹葭》这首诗中，蒹葭不仅是一种植物，更象征了诗人追求的理想或爱慕之人。随着季节的变化，蒹葭从青葱到枯黄，暗示了时光流逝，而诗中的主人公却始终未能如愿见到心中所念之人。这种无奈与期待交织的情感，使得《蒹葭》具有了超越时空的魅力。</w:t>
      </w:r>
    </w:p>
    <w:p w14:paraId="48557028" w14:textId="77777777" w:rsidR="008568A0" w:rsidRDefault="008568A0">
      <w:pPr>
        <w:rPr>
          <w:rFonts w:hint="eastAsia"/>
        </w:rPr>
      </w:pPr>
    </w:p>
    <w:p w14:paraId="2D804266" w14:textId="77777777" w:rsidR="008568A0" w:rsidRDefault="008568A0">
      <w:pPr>
        <w:rPr>
          <w:rFonts w:hint="eastAsia"/>
        </w:rPr>
      </w:pPr>
    </w:p>
    <w:p w14:paraId="474F0C7B" w14:textId="77777777" w:rsidR="008568A0" w:rsidRDefault="008568A0">
      <w:pPr>
        <w:rPr>
          <w:rFonts w:hint="eastAsia"/>
        </w:rPr>
      </w:pPr>
    </w:p>
    <w:p w14:paraId="64BBF5A3" w14:textId="77777777" w:rsidR="008568A0" w:rsidRDefault="008568A0">
      <w:pPr>
        <w:rPr>
          <w:rFonts w:hint="eastAsia"/>
        </w:rPr>
      </w:pPr>
      <w:r>
        <w:rPr>
          <w:rFonts w:hint="eastAsia"/>
        </w:rPr>
        <w:tab/>
        <w:t>文化价值与影响</w:t>
      </w:r>
    </w:p>
    <w:p w14:paraId="2A5B076F" w14:textId="77777777" w:rsidR="008568A0" w:rsidRDefault="008568A0">
      <w:pPr>
        <w:rPr>
          <w:rFonts w:hint="eastAsia"/>
        </w:rPr>
      </w:pPr>
    </w:p>
    <w:p w14:paraId="03D787CE" w14:textId="77777777" w:rsidR="008568A0" w:rsidRDefault="008568A0">
      <w:pPr>
        <w:rPr>
          <w:rFonts w:hint="eastAsia"/>
        </w:rPr>
      </w:pPr>
    </w:p>
    <w:p w14:paraId="4CCD8B1F" w14:textId="77777777" w:rsidR="008568A0" w:rsidRDefault="008568A0">
      <w:pPr>
        <w:rPr>
          <w:rFonts w:hint="eastAsia"/>
        </w:rPr>
      </w:pPr>
      <w:r>
        <w:rPr>
          <w:rFonts w:hint="eastAsia"/>
        </w:rPr>
        <w:tab/>
        <w:t>《蒹葭》作为《诗经》的经典之一，对中国文学乃至东亚文化圈产生了深远的影响。它不仅是研究先秦时期社会风貌的重要资料，也为后世文人提供了丰富的创作灵感。许多后来的作品都受到了《蒹葭》意境和表现手法的影响，成为了中国文化宝库中的重要组成部分。</w:t>
      </w:r>
    </w:p>
    <w:p w14:paraId="49B48F39" w14:textId="77777777" w:rsidR="008568A0" w:rsidRDefault="008568A0">
      <w:pPr>
        <w:rPr>
          <w:rFonts w:hint="eastAsia"/>
        </w:rPr>
      </w:pPr>
    </w:p>
    <w:p w14:paraId="7C3EA5B8" w14:textId="77777777" w:rsidR="008568A0" w:rsidRDefault="008568A0">
      <w:pPr>
        <w:rPr>
          <w:rFonts w:hint="eastAsia"/>
        </w:rPr>
      </w:pPr>
    </w:p>
    <w:p w14:paraId="63A7B43F" w14:textId="77777777" w:rsidR="008568A0" w:rsidRDefault="008568A0">
      <w:pPr>
        <w:rPr>
          <w:rFonts w:hint="eastAsia"/>
        </w:rPr>
      </w:pPr>
    </w:p>
    <w:p w14:paraId="1ED8E432" w14:textId="77777777" w:rsidR="008568A0" w:rsidRDefault="008568A0">
      <w:pPr>
        <w:rPr>
          <w:rFonts w:hint="eastAsia"/>
        </w:rPr>
      </w:pPr>
      <w:r>
        <w:rPr>
          <w:rFonts w:hint="eastAsia"/>
        </w:rPr>
        <w:tab/>
        <w:t>现代解读与应用</w:t>
      </w:r>
    </w:p>
    <w:p w14:paraId="6A6ADC2E" w14:textId="77777777" w:rsidR="008568A0" w:rsidRDefault="008568A0">
      <w:pPr>
        <w:rPr>
          <w:rFonts w:hint="eastAsia"/>
        </w:rPr>
      </w:pPr>
    </w:p>
    <w:p w14:paraId="7A2D39D8" w14:textId="77777777" w:rsidR="008568A0" w:rsidRDefault="008568A0">
      <w:pPr>
        <w:rPr>
          <w:rFonts w:hint="eastAsia"/>
        </w:rPr>
      </w:pPr>
    </w:p>
    <w:p w14:paraId="7D67E8BB" w14:textId="77777777" w:rsidR="008568A0" w:rsidRDefault="008568A0">
      <w:pPr>
        <w:rPr>
          <w:rFonts w:hint="eastAsia"/>
        </w:rPr>
      </w:pPr>
      <w:r>
        <w:rPr>
          <w:rFonts w:hint="eastAsia"/>
        </w:rPr>
        <w:tab/>
        <w:t>在现代社会，《蒹葭》依旧被广泛引用和演绎，无论是在文学作品中还是在影视剧中，都能看到它的影子。由于其深邃的意境和普遍的主题——追求与失落，也常被用来进行跨文化交流，向世界展示中国古典文学的独特魅力。</w:t>
      </w:r>
    </w:p>
    <w:p w14:paraId="51C94858" w14:textId="77777777" w:rsidR="008568A0" w:rsidRDefault="008568A0">
      <w:pPr>
        <w:rPr>
          <w:rFonts w:hint="eastAsia"/>
        </w:rPr>
      </w:pPr>
    </w:p>
    <w:p w14:paraId="5BF76F0C" w14:textId="77777777" w:rsidR="008568A0" w:rsidRDefault="008568A0">
      <w:pPr>
        <w:rPr>
          <w:rFonts w:hint="eastAsia"/>
        </w:rPr>
      </w:pPr>
    </w:p>
    <w:p w14:paraId="53405D4A" w14:textId="77777777" w:rsidR="008568A0" w:rsidRDefault="008568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71102C" w14:textId="3E6C13CC" w:rsidR="00586F1E" w:rsidRDefault="00586F1E"/>
    <w:sectPr w:rsidR="00586F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F1E"/>
    <w:rsid w:val="00586F1E"/>
    <w:rsid w:val="008568A0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A55870-8175-45D2-AA3F-23ECC5EC0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6F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6F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6F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6F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6F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6F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6F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6F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6F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6F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6F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6F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6F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6F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6F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6F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6F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6F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6F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6F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6F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6F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6F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6F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6F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6F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6F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6F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6F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2025-06-01T12:40:00Z</dcterms:created>
  <dcterms:modified xsi:type="dcterms:W3CDTF">2025-06-01T12:40:00Z</dcterms:modified>
</cp:coreProperties>
</file>